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AD" w:rsidRPr="00F749BA" w:rsidRDefault="00F749BA" w:rsidP="00F74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749BA">
        <w:rPr>
          <w:rFonts w:ascii="Times New Roman" w:hAnsi="Times New Roman" w:cs="Times New Roman"/>
          <w:b/>
          <w:sz w:val="24"/>
          <w:szCs w:val="24"/>
        </w:rPr>
        <w:t xml:space="preserve">Задания для </w:t>
      </w:r>
      <w:proofErr w:type="gramStart"/>
      <w:r w:rsidRPr="00F749B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749BA">
        <w:rPr>
          <w:rFonts w:ascii="Times New Roman" w:hAnsi="Times New Roman" w:cs="Times New Roman"/>
          <w:b/>
          <w:sz w:val="24"/>
          <w:szCs w:val="24"/>
        </w:rPr>
        <w:t xml:space="preserve"> 3 класса</w:t>
      </w:r>
    </w:p>
    <w:tbl>
      <w:tblPr>
        <w:tblW w:w="1465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559"/>
        <w:gridCol w:w="1574"/>
        <w:gridCol w:w="2189"/>
        <w:gridCol w:w="5193"/>
        <w:gridCol w:w="1622"/>
        <w:gridCol w:w="2219"/>
      </w:tblGrid>
      <w:tr w:rsidR="007668AD" w:rsidRPr="00497004" w:rsidTr="002F2D59">
        <w:trPr>
          <w:tblCellSpacing w:w="7" w:type="dxa"/>
        </w:trPr>
        <w:tc>
          <w:tcPr>
            <w:tcW w:w="1281" w:type="dxa"/>
            <w:vAlign w:val="center"/>
            <w:hideMark/>
          </w:tcPr>
          <w:p w:rsidR="007668AD" w:rsidRPr="00FA7F7A" w:rsidRDefault="007668AD" w:rsidP="002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урока</w:t>
            </w:r>
          </w:p>
        </w:tc>
        <w:tc>
          <w:tcPr>
            <w:tcW w:w="545" w:type="dxa"/>
            <w:vAlign w:val="center"/>
            <w:hideMark/>
          </w:tcPr>
          <w:p w:rsidR="007668AD" w:rsidRPr="00FA7F7A" w:rsidRDefault="007668AD" w:rsidP="002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668AD" w:rsidRPr="00497004" w:rsidRDefault="007668AD" w:rsidP="002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2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Предмет</w:t>
            </w:r>
          </w:p>
        </w:tc>
        <w:tc>
          <w:tcPr>
            <w:tcW w:w="2175" w:type="dxa"/>
          </w:tcPr>
          <w:p w:rsidR="007668AD" w:rsidRPr="00497004" w:rsidRDefault="007668AD" w:rsidP="002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5179" w:type="dxa"/>
          </w:tcPr>
          <w:p w:rsidR="007668AD" w:rsidRPr="00497004" w:rsidRDefault="007668AD" w:rsidP="002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608" w:type="dxa"/>
          </w:tcPr>
          <w:p w:rsidR="007668AD" w:rsidRPr="00FA7F7A" w:rsidRDefault="007668AD" w:rsidP="002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2198" w:type="dxa"/>
          </w:tcPr>
          <w:p w:rsidR="007668AD" w:rsidRPr="00FA7F7A" w:rsidRDefault="007668AD" w:rsidP="002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и форма предоставления д/з</w:t>
            </w:r>
          </w:p>
        </w:tc>
      </w:tr>
      <w:tr w:rsidR="007668AD" w:rsidRPr="00497004" w:rsidTr="002F2D59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7668AD" w:rsidRDefault="007668AD" w:rsidP="002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7668AD" w:rsidRPr="00497004" w:rsidRDefault="00253CDC" w:rsidP="002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13</w:t>
            </w:r>
            <w:r w:rsidR="007668AD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.04.2020</w:t>
            </w: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175" w:type="dxa"/>
          </w:tcPr>
          <w:p w:rsidR="00253CDC" w:rsidRPr="00253CDC" w:rsidRDefault="007668AD" w:rsidP="002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3CDC" w:rsidRPr="00253CDC">
              <w:rPr>
                <w:rFonts w:ascii="Times New Roman" w:hAnsi="Times New Roman" w:cs="Times New Roman"/>
                <w:sz w:val="20"/>
                <w:szCs w:val="20"/>
              </w:rPr>
              <w:t>Знакомство с названием раздела «Собирай по ягодке – наберёшь кузовок»</w:t>
            </w:r>
          </w:p>
          <w:p w:rsidR="007668AD" w:rsidRPr="001A34B0" w:rsidRDefault="00253CDC" w:rsidP="002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C">
              <w:rPr>
                <w:rFonts w:ascii="Times New Roman" w:hAnsi="Times New Roman" w:cs="Times New Roman"/>
                <w:sz w:val="20"/>
                <w:szCs w:val="20"/>
              </w:rPr>
              <w:t>Б. Шергин «Собирай по ягодке - наберёшь кузовок» Соотнесение пословицы и названия произведения.</w:t>
            </w:r>
          </w:p>
        </w:tc>
        <w:tc>
          <w:tcPr>
            <w:tcW w:w="5179" w:type="dxa"/>
          </w:tcPr>
          <w:p w:rsidR="007668AD" w:rsidRDefault="007668AD" w:rsidP="002F2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7668AD" w:rsidRPr="00682B31" w:rsidRDefault="00253CDC" w:rsidP="002F2D5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Стр.123- 128 в.1.2,3,4</w:t>
            </w:r>
            <w:r w:rsidR="007668AD" w:rsidRPr="00682B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7668AD" w:rsidRPr="001A34B0" w:rsidRDefault="001B4175" w:rsidP="002F2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Стр.123-128</w:t>
            </w:r>
            <w:r w:rsidR="00253CDC">
              <w:rPr>
                <w:rFonts w:ascii="Times New Roman" w:hAnsi="Times New Roman" w:cs="Times New Roman"/>
                <w:sz w:val="20"/>
                <w:szCs w:val="20"/>
              </w:rPr>
              <w:t xml:space="preserve"> перечитать,  стр.128 в.5(письменно в </w:t>
            </w:r>
            <w:proofErr w:type="spellStart"/>
            <w:r w:rsidR="00253CDC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="00253C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44F1">
              <w:rPr>
                <w:rFonts w:ascii="Times New Roman" w:hAnsi="Times New Roman" w:cs="Times New Roman"/>
                <w:sz w:val="20"/>
                <w:szCs w:val="20"/>
              </w:rPr>
              <w:t>) в.6</w:t>
            </w:r>
          </w:p>
        </w:tc>
        <w:tc>
          <w:tcPr>
            <w:tcW w:w="2198" w:type="dxa"/>
          </w:tcPr>
          <w:p w:rsidR="007668AD" w:rsidRPr="00497004" w:rsidRDefault="007C44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Рабочую тетрадь на вахту 14</w:t>
            </w:r>
            <w:r w:rsidR="007668AD" w:rsidRPr="001A34B0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  <w:tr w:rsidR="007668AD" w:rsidRPr="00497004" w:rsidTr="002F2D5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7668AD" w:rsidRPr="00497004" w:rsidRDefault="007668AD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175" w:type="dxa"/>
          </w:tcPr>
          <w:p w:rsidR="00BA0E8D" w:rsidRDefault="00BA0E8D" w:rsidP="00BA0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Приёмы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668AD" w:rsidRPr="001A34B0" w:rsidRDefault="00BA0E8D" w:rsidP="00BA0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вычислений вида 470+80, 560-90</w:t>
            </w:r>
            <w:r w:rsidR="00253CDC" w:rsidRPr="0025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179" w:type="dxa"/>
          </w:tcPr>
          <w:p w:rsidR="007668AD" w:rsidRDefault="007668AD" w:rsidP="002F2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3C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С.68 №1 </w:t>
            </w:r>
            <w:r w:rsidR="00BA0E8D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253C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</w:t>
            </w:r>
          </w:p>
          <w:p w:rsidR="00BA0E8D" w:rsidRDefault="00BA0E8D" w:rsidP="002F2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Новый материал посмотреть по ссылке:</w:t>
            </w:r>
          </w:p>
          <w:p w:rsidR="00BA0E8D" w:rsidRDefault="00336920" w:rsidP="002F2D59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hyperlink r:id="rId7" w:history="1">
              <w:r w:rsidR="00105337" w:rsidRPr="001F3687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https://www.youtube.com/watch?v=kC1pDkELQ6s</w:t>
              </w:r>
            </w:hyperlink>
          </w:p>
          <w:p w:rsidR="00105337" w:rsidRPr="00BA0E8D" w:rsidRDefault="00105337" w:rsidP="002F2D59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  <w:p w:rsidR="007668AD" w:rsidRPr="001A34B0" w:rsidRDefault="007668AD" w:rsidP="002F2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7668AD" w:rsidRPr="001A34B0" w:rsidRDefault="00253CDC" w:rsidP="002F2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Стр.68 под чертой</w:t>
            </w:r>
          </w:p>
        </w:tc>
        <w:tc>
          <w:tcPr>
            <w:tcW w:w="2198" w:type="dxa"/>
          </w:tcPr>
          <w:p w:rsidR="007668AD" w:rsidRPr="00497004" w:rsidRDefault="007668AD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7668AD" w:rsidRPr="00497004" w:rsidTr="002F2D5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7668AD" w:rsidRPr="00497004" w:rsidRDefault="007668AD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175" w:type="dxa"/>
          </w:tcPr>
          <w:p w:rsidR="00875B5D" w:rsidRPr="00875B5D" w:rsidRDefault="007668AD" w:rsidP="00875B5D">
            <w:pPr>
              <w:rPr>
                <w:rFonts w:ascii="Century Schoolbook" w:eastAsia="Times New Roman" w:hAnsi="Century Schoolbook" w:cs="Century Schoolbook"/>
                <w:b/>
                <w:lang w:eastAsia="ru-RU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5B5D" w:rsidRPr="00875B5D">
              <w:rPr>
                <w:rFonts w:ascii="Century Schoolbook" w:eastAsia="Times New Roman" w:hAnsi="Century Schoolbook" w:cs="Century Schoolbook"/>
                <w:b/>
                <w:lang w:eastAsia="ru-RU"/>
              </w:rPr>
              <w:t xml:space="preserve">Проверочная работа </w:t>
            </w:r>
          </w:p>
          <w:p w:rsidR="00875B5D" w:rsidRPr="00875B5D" w:rsidRDefault="00875B5D" w:rsidP="00875B5D">
            <w:pPr>
              <w:spacing w:after="0" w:line="240" w:lineRule="auto"/>
              <w:rPr>
                <w:rFonts w:ascii="Century Schoolbook" w:eastAsia="Times New Roman" w:hAnsi="Century Schoolbook" w:cs="Century Schoolbook"/>
                <w:b/>
                <w:lang w:eastAsia="ru-RU"/>
              </w:rPr>
            </w:pPr>
            <w:r w:rsidRPr="00875B5D">
              <w:rPr>
                <w:rFonts w:ascii="Century Schoolbook" w:eastAsia="Times New Roman" w:hAnsi="Century Schoolbook" w:cs="Century Schoolbook"/>
                <w:b/>
                <w:lang w:eastAsia="ru-RU"/>
              </w:rPr>
              <w:t>по теме</w:t>
            </w:r>
          </w:p>
          <w:p w:rsidR="007668AD" w:rsidRPr="001A34B0" w:rsidRDefault="00875B5D" w:rsidP="00875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B5D">
              <w:rPr>
                <w:rFonts w:ascii="Century Schoolbook" w:eastAsia="Times New Roman" w:hAnsi="Century Schoolbook" w:cs="Century Schoolbook"/>
                <w:b/>
                <w:lang w:eastAsia="ru-RU"/>
              </w:rPr>
              <w:t>«Местоимение».</w:t>
            </w:r>
          </w:p>
        </w:tc>
        <w:tc>
          <w:tcPr>
            <w:tcW w:w="5179" w:type="dxa"/>
          </w:tcPr>
          <w:p w:rsidR="00875B5D" w:rsidRPr="001A34B0" w:rsidRDefault="00875B5D" w:rsidP="00875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Выполнить проверочную работу по теме «Личные местоимения» по ссылке</w:t>
            </w:r>
          </w:p>
          <w:p w:rsidR="007668AD" w:rsidRDefault="00336920" w:rsidP="00875B5D">
            <w:pPr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75B5D"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875B5D"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75B5D"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yaklass</w:t>
              </w:r>
              <w:proofErr w:type="spellEnd"/>
              <w:r w:rsidR="00875B5D"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75B5D" w:rsidRPr="001A34B0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05337" w:rsidRPr="00105337" w:rsidRDefault="00105337" w:rsidP="00875B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:rsidR="007668AD" w:rsidRPr="001A34B0" w:rsidRDefault="007668AD" w:rsidP="002F2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7668AD" w:rsidRPr="00497004" w:rsidRDefault="007668AD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875B5D" w:rsidRPr="00497004" w:rsidTr="002F2D59">
        <w:trPr>
          <w:gridAfter w:val="6"/>
          <w:wAfter w:w="13335" w:type="dxa"/>
          <w:trHeight w:val="276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875B5D" w:rsidRPr="00497004" w:rsidRDefault="00875B5D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B5D" w:rsidRPr="00497004" w:rsidTr="002F2D59">
        <w:trPr>
          <w:gridAfter w:val="6"/>
          <w:wAfter w:w="13335" w:type="dxa"/>
          <w:trHeight w:val="276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875B5D" w:rsidRPr="00497004" w:rsidRDefault="00875B5D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68AD" w:rsidRPr="00497004" w:rsidTr="002F2D59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7668AD" w:rsidRDefault="007668AD" w:rsidP="002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7668AD" w:rsidRPr="00497004" w:rsidRDefault="00253CDC" w:rsidP="002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14</w:t>
            </w:r>
            <w:r w:rsidR="007668AD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.04.2020</w:t>
            </w: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175" w:type="dxa"/>
          </w:tcPr>
          <w:p w:rsidR="00875B5D" w:rsidRPr="00875B5D" w:rsidRDefault="007668AD" w:rsidP="00875B5D">
            <w:pPr>
              <w:rPr>
                <w:rFonts w:ascii="Century Schoolbook" w:eastAsia="Times New Roman" w:hAnsi="Century Schoolbook" w:cs="Century Schoolbook"/>
                <w:lang w:eastAsia="ru-RU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="00875B5D" w:rsidRPr="00875B5D">
              <w:rPr>
                <w:rFonts w:ascii="Century Schoolbook" w:eastAsia="Times New Roman" w:hAnsi="Century Schoolbook" w:cs="Century Schoolbook"/>
                <w:lang w:eastAsia="ru-RU"/>
              </w:rPr>
              <w:t>Глаго</w:t>
            </w:r>
            <w:proofErr w:type="gramStart"/>
            <w:r w:rsidR="00875B5D" w:rsidRPr="00875B5D">
              <w:rPr>
                <w:rFonts w:ascii="Century Schoolbook" w:eastAsia="Times New Roman" w:hAnsi="Century Schoolbook" w:cs="Century Schoolbook"/>
                <w:lang w:eastAsia="ru-RU"/>
              </w:rPr>
              <w:t>л-</w:t>
            </w:r>
            <w:proofErr w:type="gramEnd"/>
            <w:r w:rsidR="00875B5D" w:rsidRPr="00875B5D">
              <w:rPr>
                <w:rFonts w:ascii="Century Schoolbook" w:eastAsia="Times New Roman" w:hAnsi="Century Schoolbook" w:cs="Century Schoolbook"/>
                <w:lang w:eastAsia="ru-RU"/>
              </w:rPr>
              <w:t xml:space="preserve"> как часть речи.</w:t>
            </w:r>
          </w:p>
          <w:p w:rsidR="007668AD" w:rsidRPr="001A34B0" w:rsidRDefault="007668AD" w:rsidP="00875B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9" w:type="dxa"/>
          </w:tcPr>
          <w:p w:rsidR="007668AD" w:rsidRPr="001A34B0" w:rsidRDefault="007668AD" w:rsidP="005B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r w:rsidR="005B77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100 – 101 </w:t>
            </w: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B77BF">
              <w:rPr>
                <w:rFonts w:ascii="Times New Roman" w:hAnsi="Times New Roman" w:cs="Times New Roman"/>
                <w:sz w:val="20"/>
                <w:szCs w:val="20"/>
              </w:rPr>
              <w:t>169, 170, 171</w:t>
            </w: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7668AD" w:rsidRPr="001A34B0" w:rsidRDefault="005B77BF" w:rsidP="005B77BF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Стр.101 правило выучить, стр.102 упр.173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 заданию)</w:t>
            </w:r>
          </w:p>
        </w:tc>
        <w:tc>
          <w:tcPr>
            <w:tcW w:w="2198" w:type="dxa"/>
          </w:tcPr>
          <w:p w:rsidR="007668AD" w:rsidRPr="00497004" w:rsidRDefault="005B77BF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15.04.2020.</w:t>
            </w:r>
          </w:p>
        </w:tc>
      </w:tr>
      <w:tr w:rsidR="007668AD" w:rsidRPr="00497004" w:rsidTr="002F2D5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7668AD" w:rsidRPr="00497004" w:rsidRDefault="007668AD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7668AD" w:rsidRPr="00497004" w:rsidRDefault="007668AD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7668AD" w:rsidRPr="00497004" w:rsidRDefault="007668AD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175" w:type="dxa"/>
          </w:tcPr>
          <w:p w:rsidR="00253CDC" w:rsidRPr="001A34B0" w:rsidRDefault="007668AD" w:rsidP="00253CDC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="00253CDC" w:rsidRPr="0025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Приемы устных вычислений вида260+310, 670-140</w:t>
            </w:r>
          </w:p>
          <w:p w:rsidR="007668AD" w:rsidRPr="001A34B0" w:rsidRDefault="007668AD" w:rsidP="002F2D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9" w:type="dxa"/>
          </w:tcPr>
          <w:p w:rsidR="007668AD" w:rsidRDefault="007668AD" w:rsidP="002F2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="00253CDC">
              <w:rPr>
                <w:rFonts w:ascii="Times New Roman" w:hAnsi="Times New Roman" w:cs="Times New Roman"/>
                <w:b/>
                <w:sz w:val="20"/>
                <w:szCs w:val="20"/>
              </w:rPr>
              <w:t>.69 31,2,3,5</w:t>
            </w:r>
          </w:p>
          <w:p w:rsidR="00EA5F93" w:rsidRDefault="00336920" w:rsidP="002F2D59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hyperlink r:id="rId9" w:history="1">
              <w:r w:rsidR="00105337" w:rsidRPr="001F3687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https://www.youtube.com/watch?v=EuXkEuv7wxQ</w:t>
              </w:r>
            </w:hyperlink>
          </w:p>
          <w:p w:rsidR="00105337" w:rsidRPr="001A34B0" w:rsidRDefault="00105337" w:rsidP="002F2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:rsidR="007668AD" w:rsidRPr="001A34B0" w:rsidRDefault="00253CDC" w:rsidP="002F2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Стр.69 №4,6,7</w:t>
            </w:r>
          </w:p>
        </w:tc>
        <w:tc>
          <w:tcPr>
            <w:tcW w:w="2198" w:type="dxa"/>
          </w:tcPr>
          <w:p w:rsidR="007668AD" w:rsidRPr="00497004" w:rsidRDefault="00253CDC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Рабочую тетрадь на вахту 15</w:t>
            </w:r>
            <w:r w:rsidR="007668AD" w:rsidRPr="001A34B0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  <w:tr w:rsidR="007C44F1" w:rsidRPr="00497004" w:rsidTr="002F2D59">
        <w:trPr>
          <w:gridAfter w:val="6"/>
          <w:wAfter w:w="13335" w:type="dxa"/>
          <w:trHeight w:val="276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7C44F1" w:rsidRPr="00497004" w:rsidRDefault="007C44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4F1" w:rsidRPr="00497004" w:rsidTr="002F2D59">
        <w:trPr>
          <w:gridAfter w:val="6"/>
          <w:wAfter w:w="13335" w:type="dxa"/>
          <w:trHeight w:val="276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7C44F1" w:rsidRPr="00497004" w:rsidRDefault="007C44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E50" w:rsidRPr="00497004" w:rsidTr="002F2D5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CCCCCC"/>
            <w:vAlign w:val="center"/>
            <w:hideMark/>
          </w:tcPr>
          <w:p w:rsidR="00075E50" w:rsidRPr="00497004" w:rsidRDefault="007C44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shd w:val="clear" w:color="auto" w:fill="CCCCCC"/>
            <w:vAlign w:val="center"/>
            <w:hideMark/>
          </w:tcPr>
          <w:p w:rsidR="00075E50" w:rsidRPr="00497004" w:rsidRDefault="00075E50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175" w:type="dxa"/>
            <w:shd w:val="clear" w:color="auto" w:fill="CCCCCC"/>
          </w:tcPr>
          <w:p w:rsidR="007C44F1" w:rsidRPr="001A34B0" w:rsidRDefault="00075E50" w:rsidP="007C44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4F1" w:rsidRPr="007C44F1"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  <w:t>А. Платонов « Цветок на земле» Герои рассказа.</w:t>
            </w:r>
          </w:p>
          <w:p w:rsidR="00075E50" w:rsidRPr="001A34B0" w:rsidRDefault="00075E50" w:rsidP="002F2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9" w:type="dxa"/>
            <w:shd w:val="clear" w:color="auto" w:fill="CCCCCC"/>
          </w:tcPr>
          <w:p w:rsidR="00075E50" w:rsidRPr="001A34B0" w:rsidRDefault="00075E50" w:rsidP="00E74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44F1">
              <w:rPr>
                <w:rFonts w:ascii="Times New Roman" w:hAnsi="Times New Roman" w:cs="Times New Roman"/>
                <w:sz w:val="20"/>
                <w:szCs w:val="20"/>
              </w:rPr>
              <w:t>Стр.129 – 135 вопросы №1(</w:t>
            </w:r>
            <w:proofErr w:type="spellStart"/>
            <w:r w:rsidR="007C44F1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="007C44F1">
              <w:rPr>
                <w:rFonts w:ascii="Times New Roman" w:hAnsi="Times New Roman" w:cs="Times New Roman"/>
                <w:sz w:val="20"/>
                <w:szCs w:val="20"/>
              </w:rPr>
              <w:t>.),№2 (письменно в тетради),№3(у</w:t>
            </w:r>
            <w:r w:rsidR="00E740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8" w:type="dxa"/>
            <w:shd w:val="clear" w:color="auto" w:fill="CCCCCC"/>
          </w:tcPr>
          <w:p w:rsidR="007C44F1" w:rsidRPr="001A34B0" w:rsidRDefault="00E740F1" w:rsidP="002F2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№4(п)</w:t>
            </w:r>
          </w:p>
        </w:tc>
        <w:tc>
          <w:tcPr>
            <w:tcW w:w="2198" w:type="dxa"/>
            <w:shd w:val="clear" w:color="auto" w:fill="CCCCCC"/>
          </w:tcPr>
          <w:p w:rsidR="00075E50" w:rsidRPr="00497004" w:rsidRDefault="007C44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Тетради сдать 15.04</w:t>
            </w:r>
          </w:p>
        </w:tc>
      </w:tr>
      <w:tr w:rsidR="00075E50" w:rsidRPr="00497004" w:rsidTr="002F2D59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075E50" w:rsidRDefault="00075E50" w:rsidP="002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075E50" w:rsidRPr="00497004" w:rsidRDefault="00253CDC" w:rsidP="002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15</w:t>
            </w:r>
            <w:r w:rsidR="00075E50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.04.2020</w:t>
            </w: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175" w:type="dxa"/>
          </w:tcPr>
          <w:p w:rsidR="00075E50" w:rsidRDefault="00EB4FD4" w:rsidP="002F2D59">
            <w:pPr>
              <w:rPr>
                <w:rFonts w:ascii="Century Schoolbook" w:eastAsia="Times New Roman" w:hAnsi="Century Schoolbook" w:cs="Times New Roman"/>
                <w:lang w:eastAsia="ru-RU"/>
              </w:rPr>
            </w:pPr>
            <w:r w:rsidRPr="00EB4FD4">
              <w:rPr>
                <w:rFonts w:ascii="Century Schoolbook" w:eastAsia="Times New Roman" w:hAnsi="Century Schoolbook" w:cs="Times New Roman"/>
                <w:lang w:eastAsia="ru-RU"/>
              </w:rPr>
              <w:t>Значение и употребление в речи глаголов.</w:t>
            </w:r>
          </w:p>
          <w:p w:rsidR="00EB4FD4" w:rsidRPr="001A34B0" w:rsidRDefault="00EB4FD4" w:rsidP="002F2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entury Schoolbook" w:eastAsia="Times New Roman" w:hAnsi="Century Schoolbook" w:cs="Times New Roman"/>
                <w:lang w:eastAsia="ru-RU"/>
              </w:rPr>
              <w:t>Работа со словарём.</w:t>
            </w:r>
          </w:p>
        </w:tc>
        <w:tc>
          <w:tcPr>
            <w:tcW w:w="5179" w:type="dxa"/>
          </w:tcPr>
          <w:p w:rsidR="00075E50" w:rsidRPr="001A34B0" w:rsidRDefault="00075E50" w:rsidP="005B7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С. </w:t>
            </w:r>
            <w:r w:rsidR="00EB4FD4">
              <w:rPr>
                <w:rFonts w:ascii="Times New Roman" w:hAnsi="Times New Roman" w:cs="Times New Roman"/>
                <w:b/>
                <w:sz w:val="20"/>
                <w:szCs w:val="20"/>
              </w:rPr>
              <w:t>102 упр.172, 174</w:t>
            </w:r>
          </w:p>
        </w:tc>
        <w:tc>
          <w:tcPr>
            <w:tcW w:w="1608" w:type="dxa"/>
          </w:tcPr>
          <w:p w:rsidR="00075E50" w:rsidRPr="005A06C9" w:rsidRDefault="00EB4FD4" w:rsidP="00EB4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Стр.104 упр.178</w:t>
            </w:r>
          </w:p>
        </w:tc>
        <w:tc>
          <w:tcPr>
            <w:tcW w:w="2198" w:type="dxa"/>
          </w:tcPr>
          <w:p w:rsidR="00075E50" w:rsidRPr="00497004" w:rsidRDefault="00EB4FD4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75E50" w:rsidRPr="001A34B0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  <w:tr w:rsidR="00075E50" w:rsidRPr="00497004" w:rsidTr="002F2D5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Окружающий мир</w:t>
            </w:r>
          </w:p>
        </w:tc>
        <w:tc>
          <w:tcPr>
            <w:tcW w:w="2175" w:type="dxa"/>
          </w:tcPr>
          <w:p w:rsidR="00075E50" w:rsidRPr="001A34B0" w:rsidRDefault="003471C0" w:rsidP="002F2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«Музей путешествий»</w:t>
            </w:r>
          </w:p>
        </w:tc>
        <w:tc>
          <w:tcPr>
            <w:tcW w:w="5179" w:type="dxa"/>
          </w:tcPr>
          <w:p w:rsidR="00075E50" w:rsidRDefault="00075E50" w:rsidP="002F2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71C0">
              <w:rPr>
                <w:rFonts w:ascii="Times New Roman" w:hAnsi="Times New Roman" w:cs="Times New Roman"/>
                <w:sz w:val="20"/>
                <w:szCs w:val="20"/>
              </w:rPr>
              <w:t>Стр.98 – 99 учебник</w:t>
            </w:r>
          </w:p>
          <w:p w:rsidR="003471C0" w:rsidRDefault="003471C0" w:rsidP="002F2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Совершить заочное путешествие  в одну из соседних областей и записать свои впечатления</w:t>
            </w:r>
          </w:p>
          <w:p w:rsidR="00110661" w:rsidRDefault="00336920" w:rsidP="002F2D59">
            <w:pPr>
              <w:spacing w:after="0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10" w:history="1">
              <w:r w:rsidR="00105337" w:rsidRPr="001F368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http://www.bolshoyvopros.ru/questions/2773540-proekt-muzej-puteshestvij-3-klass-okruzhajuschij-mir-gde-najti-gotovyj.html</w:t>
              </w:r>
            </w:hyperlink>
          </w:p>
          <w:p w:rsidR="00105337" w:rsidRPr="001A34B0" w:rsidRDefault="00105337" w:rsidP="002F2D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075E50" w:rsidRPr="001A34B0" w:rsidRDefault="00075E50" w:rsidP="002F2D59">
            <w:pPr>
              <w:shd w:val="clear" w:color="auto" w:fill="F9F9F9"/>
              <w:spacing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</w:p>
        </w:tc>
        <w:tc>
          <w:tcPr>
            <w:tcW w:w="2198" w:type="dxa"/>
          </w:tcPr>
          <w:p w:rsidR="00075E50" w:rsidRPr="00497004" w:rsidRDefault="00075E50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075E50" w:rsidRPr="00497004" w:rsidTr="002F2D5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75E50" w:rsidRPr="00497004" w:rsidRDefault="00075E50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75E50" w:rsidRPr="00497004" w:rsidRDefault="00075E50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075E50" w:rsidRPr="00497004" w:rsidRDefault="00075E50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175" w:type="dxa"/>
          </w:tcPr>
          <w:p w:rsidR="00253CDC" w:rsidRPr="001A34B0" w:rsidRDefault="00075E50" w:rsidP="00253CDC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5E50" w:rsidRPr="001A34B0" w:rsidRDefault="00253CDC" w:rsidP="002F2D59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Приемы письменных вычислений</w:t>
            </w:r>
          </w:p>
        </w:tc>
        <w:tc>
          <w:tcPr>
            <w:tcW w:w="5179" w:type="dxa"/>
          </w:tcPr>
          <w:p w:rsidR="00075E50" w:rsidRDefault="00253CDC" w:rsidP="002F2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Стр.70 №1(у). №2,3,5,7</w:t>
            </w:r>
          </w:p>
          <w:p w:rsidR="00736378" w:rsidRDefault="00736378" w:rsidP="002F2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378" w:rsidRDefault="00336920" w:rsidP="002F2D59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</w:rPr>
            </w:pPr>
            <w:hyperlink r:id="rId11" w:history="1">
              <w:r w:rsidR="00105337" w:rsidRPr="001F368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https://www.youtube.com/watch?v=v2iSRBzArYg</w:t>
              </w:r>
            </w:hyperlink>
          </w:p>
          <w:p w:rsidR="00105337" w:rsidRPr="001A34B0" w:rsidRDefault="00105337" w:rsidP="002F2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075E50" w:rsidRPr="001A34B0" w:rsidRDefault="00253CDC" w:rsidP="002F2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Стр.70 №4,6.10</w:t>
            </w:r>
          </w:p>
        </w:tc>
        <w:tc>
          <w:tcPr>
            <w:tcW w:w="2198" w:type="dxa"/>
          </w:tcPr>
          <w:p w:rsidR="00075E50" w:rsidRPr="00497004" w:rsidRDefault="00075E50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Рабочую тетрадь на </w:t>
            </w:r>
            <w:r w:rsidR="00253CDC">
              <w:rPr>
                <w:rFonts w:ascii="Times New Roman" w:hAnsi="Times New Roman" w:cs="Times New Roman"/>
                <w:sz w:val="20"/>
                <w:szCs w:val="20"/>
              </w:rPr>
              <w:t>вахту 16</w:t>
            </w: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  <w:tr w:rsidR="00E740F1" w:rsidRPr="00497004" w:rsidTr="002F2D5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175" w:type="dxa"/>
          </w:tcPr>
          <w:p w:rsidR="00E740F1" w:rsidRPr="0013665E" w:rsidRDefault="00E740F1" w:rsidP="002F2D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3665E">
              <w:rPr>
                <w:rFonts w:ascii="Times New Roman" w:hAnsi="Times New Roman" w:cs="Mangal"/>
                <w:kern w:val="2"/>
                <w:sz w:val="24"/>
                <w:szCs w:val="24"/>
                <w:lang w:eastAsia="hi-IN" w:bidi="hi-IN"/>
              </w:rPr>
              <w:t>А. Платонов « Цветок на земле»</w:t>
            </w:r>
            <w:r>
              <w:rPr>
                <w:rFonts w:ascii="Times New Roman" w:hAnsi="Times New Roman" w:cs="Mangal"/>
                <w:kern w:val="2"/>
                <w:sz w:val="24"/>
                <w:szCs w:val="24"/>
                <w:lang w:eastAsia="hi-IN" w:bidi="hi-IN"/>
              </w:rPr>
              <w:t xml:space="preserve"> Особенности речи героев.</w:t>
            </w:r>
          </w:p>
        </w:tc>
        <w:tc>
          <w:tcPr>
            <w:tcW w:w="5179" w:type="dxa"/>
          </w:tcPr>
          <w:p w:rsidR="00E740F1" w:rsidRDefault="00E740F1" w:rsidP="00E74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Стр.129 – 135 перечитат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в.7),</w:t>
            </w:r>
          </w:p>
          <w:p w:rsidR="00E740F1" w:rsidRPr="001A34B0" w:rsidRDefault="00E740F1" w:rsidP="00E74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В.8(письменно в тетради)</w:t>
            </w:r>
          </w:p>
        </w:tc>
        <w:tc>
          <w:tcPr>
            <w:tcW w:w="1608" w:type="dxa"/>
          </w:tcPr>
          <w:p w:rsidR="00E740F1" w:rsidRPr="001A34B0" w:rsidRDefault="00E740F1" w:rsidP="002F2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E740F1" w:rsidRPr="00E740F1" w:rsidRDefault="00E740F1" w:rsidP="002F2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  <w:tr w:rsidR="00E740F1" w:rsidRPr="00497004" w:rsidTr="002F2D5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CCCCCC"/>
            <w:vAlign w:val="center"/>
            <w:hideMark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560" w:type="dxa"/>
            <w:shd w:val="clear" w:color="auto" w:fill="CCCCCC"/>
            <w:vAlign w:val="center"/>
            <w:hideMark/>
          </w:tcPr>
          <w:p w:rsidR="00E740F1" w:rsidRPr="00497004" w:rsidRDefault="00EB4FD4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Музыка</w:t>
            </w:r>
          </w:p>
        </w:tc>
        <w:tc>
          <w:tcPr>
            <w:tcW w:w="2175" w:type="dxa"/>
            <w:shd w:val="clear" w:color="auto" w:fill="CCCCCC"/>
          </w:tcPr>
          <w:p w:rsidR="00E740F1" w:rsidRPr="001A34B0" w:rsidRDefault="006C7B3A" w:rsidP="002F2D59">
            <w:pPr>
              <w:pStyle w:val="Style5"/>
              <w:widowControl/>
              <w:rPr>
                <w:rFonts w:ascii="Times New Roman" w:hAnsi="Times New Roman"/>
                <w:bCs/>
                <w:sz w:val="20"/>
                <w:szCs w:val="20"/>
              </w:rPr>
            </w:pPr>
            <w:r w:rsidRPr="006C7B3A">
              <w:rPr>
                <w:rFonts w:ascii="Times New Roman" w:eastAsia="Calibri" w:hAnsi="Times New Roman"/>
                <w:i/>
                <w:color w:val="0D0D0D"/>
                <w:sz w:val="22"/>
                <w:szCs w:val="22"/>
                <w:lang w:eastAsia="en-US"/>
              </w:rPr>
              <w:t>Представление о многообразии музыкальных жанров - мюзикл</w:t>
            </w:r>
            <w:r w:rsidRPr="006C7B3A">
              <w:rPr>
                <w:rFonts w:ascii="Times New Roman" w:eastAsia="Calibri" w:hAnsi="Times New Roman"/>
                <w:i/>
                <w:color w:val="0070C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179" w:type="dxa"/>
            <w:shd w:val="clear" w:color="auto" w:fill="CCCCCC"/>
          </w:tcPr>
          <w:p w:rsidR="006C7B3A" w:rsidRPr="006C7B3A" w:rsidRDefault="006C7B3A" w:rsidP="006C7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C7B3A">
              <w:rPr>
                <w:rFonts w:ascii="Times New Roman" w:eastAsia="Calibri" w:hAnsi="Times New Roman" w:cs="Times New Roman"/>
              </w:rPr>
              <w:t xml:space="preserve">Определение характерных элементов </w:t>
            </w:r>
            <w:r w:rsidRPr="006C7B3A">
              <w:rPr>
                <w:rFonts w:ascii="Times New Roman" w:eastAsia="Calibri" w:hAnsi="Times New Roman" w:cs="Times New Roman"/>
                <w:i/>
              </w:rPr>
              <w:t>джазовой музыки</w:t>
            </w:r>
            <w:r w:rsidRPr="006C7B3A">
              <w:rPr>
                <w:rFonts w:ascii="Times New Roman" w:eastAsia="Calibri" w:hAnsi="Times New Roman" w:cs="Times New Roman"/>
              </w:rPr>
              <w:t>.</w:t>
            </w:r>
          </w:p>
          <w:p w:rsidR="00E740F1" w:rsidRDefault="006C7B3A" w:rsidP="006C7B3A">
            <w:pPr>
              <w:pStyle w:val="Style5"/>
              <w:widowControl/>
              <w:rPr>
                <w:rFonts w:ascii="Times New Roman" w:eastAsia="Calibri" w:hAnsi="Times New Roman"/>
                <w:bCs/>
                <w:color w:val="0D0D0D"/>
                <w:sz w:val="22"/>
                <w:szCs w:val="22"/>
                <w:lang w:eastAsia="en-US"/>
              </w:rPr>
            </w:pPr>
            <w:r w:rsidRPr="006C7B3A">
              <w:rPr>
                <w:rFonts w:ascii="Times New Roman" w:eastAsia="Calibri" w:hAnsi="Times New Roman"/>
                <w:bCs/>
                <w:color w:val="0D0D0D"/>
                <w:sz w:val="22"/>
                <w:szCs w:val="22"/>
                <w:lang w:eastAsia="en-US"/>
              </w:rPr>
              <w:t>Джаз – искусство ХХ века. Особенности мелодики, ритма, тембров инструментов, манеры исполнения джазовой музыки. Симфоджаз. Известные джазовые исполнители.</w:t>
            </w:r>
          </w:p>
          <w:p w:rsidR="006C7B3A" w:rsidRDefault="006C7B3A" w:rsidP="002F2D59">
            <w:pPr>
              <w:rPr>
                <w:color w:val="1F497D" w:themeColor="text2"/>
              </w:rPr>
            </w:pPr>
            <w:r>
              <w:t>мюзикл</w:t>
            </w:r>
            <w:r w:rsidRPr="006C7B3A">
              <w:t xml:space="preserve"> «Волк и семер</w:t>
            </w:r>
            <w:r>
              <w:t>о</w:t>
            </w:r>
            <w:r w:rsidRPr="006C7B3A">
              <w:t xml:space="preserve"> </w:t>
            </w:r>
            <w:r>
              <w:t xml:space="preserve"> </w:t>
            </w:r>
            <w:r w:rsidRPr="006C7B3A">
              <w:t>козлят на новый лад» А. Рыбникова (слова Ю</w:t>
            </w:r>
            <w:r w:rsidRPr="002F2D59">
              <w:rPr>
                <w:color w:val="1F497D" w:themeColor="text2"/>
              </w:rPr>
              <w:t xml:space="preserve">. </w:t>
            </w:r>
            <w:proofErr w:type="spellStart"/>
            <w:r w:rsidRPr="002F2D59">
              <w:rPr>
                <w:color w:val="1F497D" w:themeColor="text2"/>
              </w:rPr>
              <w:t>Энтина</w:t>
            </w:r>
            <w:proofErr w:type="spellEnd"/>
            <w:r w:rsidR="002F2D59">
              <w:rPr>
                <w:color w:val="1F497D" w:themeColor="text2"/>
              </w:rPr>
              <w:t>)</w:t>
            </w:r>
          </w:p>
          <w:p w:rsidR="00110661" w:rsidRDefault="00336920" w:rsidP="002F2D59">
            <w:pPr>
              <w:rPr>
                <w:color w:val="1F497D" w:themeColor="text2"/>
                <w:sz w:val="20"/>
                <w:szCs w:val="20"/>
              </w:rPr>
            </w:pPr>
            <w:hyperlink r:id="rId12" w:history="1">
              <w:r w:rsidR="00105337" w:rsidRPr="001F3687">
                <w:rPr>
                  <w:rStyle w:val="a5"/>
                  <w:sz w:val="20"/>
                  <w:szCs w:val="20"/>
                </w:rPr>
                <w:t>https://yandex.ru/video/preview/?filmId=522112123215927494&amp;text=мюзикл%20волк%20и%20семеро%20козлят%20на%20новый%20лад%20а%20рыбникова%20слова%20ю%20энтина&amp;path=wizard&amp;parent-reqid=1586717160928075-1424322402840432296800240-production-app-host-man-web-yp-325&amp;redircnt=1586717178.1</w:t>
              </w:r>
            </w:hyperlink>
          </w:p>
          <w:p w:rsidR="00105337" w:rsidRPr="001A34B0" w:rsidRDefault="00105337" w:rsidP="002F2D59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CCCCCC"/>
          </w:tcPr>
          <w:p w:rsidR="00E740F1" w:rsidRPr="001A34B0" w:rsidRDefault="00E740F1" w:rsidP="002F2D5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CCCCCC"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E740F1" w:rsidRPr="00497004" w:rsidTr="002F2D59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E740F1" w:rsidRDefault="00E740F1" w:rsidP="002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E740F1" w:rsidRPr="00497004" w:rsidRDefault="00E740F1" w:rsidP="002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16.04.2020</w:t>
            </w:r>
          </w:p>
        </w:tc>
        <w:tc>
          <w:tcPr>
            <w:tcW w:w="545" w:type="dxa"/>
            <w:vAlign w:val="center"/>
            <w:hideMark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Литературное чтение</w:t>
            </w:r>
          </w:p>
        </w:tc>
        <w:tc>
          <w:tcPr>
            <w:tcW w:w="2175" w:type="dxa"/>
          </w:tcPr>
          <w:p w:rsidR="00E740F1" w:rsidRPr="001A34B0" w:rsidRDefault="00E740F1" w:rsidP="002F2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40F1">
              <w:rPr>
                <w:rFonts w:ascii="Times New Roman" w:eastAsia="Calibri" w:hAnsi="Times New Roman" w:cs="Mangal"/>
                <w:kern w:val="2"/>
                <w:sz w:val="24"/>
                <w:szCs w:val="24"/>
                <w:lang w:eastAsia="hi-IN" w:bidi="hi-IN"/>
              </w:rPr>
              <w:t>А. Платонов «Ещё мама»  Герои рассказа</w:t>
            </w:r>
          </w:p>
        </w:tc>
        <w:tc>
          <w:tcPr>
            <w:tcW w:w="5179" w:type="dxa"/>
          </w:tcPr>
          <w:p w:rsidR="00E740F1" w:rsidRPr="001A34B0" w:rsidRDefault="00E740F1" w:rsidP="002F2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E740F1" w:rsidRPr="001A34B0" w:rsidRDefault="00E740F1" w:rsidP="002F2D5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Стр.137 – 143, непонятные слова посмотреть в словаре и записать в тетрадь</w:t>
            </w:r>
          </w:p>
        </w:tc>
        <w:tc>
          <w:tcPr>
            <w:tcW w:w="1608" w:type="dxa"/>
          </w:tcPr>
          <w:p w:rsidR="00E740F1" w:rsidRPr="001A34B0" w:rsidRDefault="00E740F1" w:rsidP="002F2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Стр.137 – 143 выразительно читать</w:t>
            </w:r>
          </w:p>
        </w:tc>
        <w:tc>
          <w:tcPr>
            <w:tcW w:w="2198" w:type="dxa"/>
          </w:tcPr>
          <w:p w:rsidR="00E740F1" w:rsidRDefault="00E740F1" w:rsidP="002F2D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голосовое сообщение в контакте</w:t>
            </w:r>
          </w:p>
        </w:tc>
      </w:tr>
      <w:tr w:rsidR="00E740F1" w:rsidRPr="00497004" w:rsidTr="002F2D5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2175" w:type="dxa"/>
          </w:tcPr>
          <w:p w:rsidR="00E740F1" w:rsidRPr="001A34B0" w:rsidRDefault="00E740F1" w:rsidP="002F2D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Алгоритм письменного </w:t>
            </w:r>
            <w:r w:rsidRPr="00253CD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сложения</w:t>
            </w:r>
          </w:p>
        </w:tc>
        <w:tc>
          <w:tcPr>
            <w:tcW w:w="5179" w:type="dxa"/>
          </w:tcPr>
          <w:p w:rsidR="00E740F1" w:rsidRDefault="00E740F1" w:rsidP="002F2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Стр.71 №1(у), №2,4,5</w:t>
            </w:r>
          </w:p>
          <w:p w:rsidR="004367BF" w:rsidRDefault="00336920" w:rsidP="002F2D59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13" w:history="1">
              <w:r w:rsidR="00105337" w:rsidRPr="001F368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http://vk.com/video14316039_456245404</w:t>
              </w:r>
            </w:hyperlink>
          </w:p>
          <w:p w:rsidR="00105337" w:rsidRPr="00DB0D04" w:rsidRDefault="00105337" w:rsidP="002F2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E740F1" w:rsidRPr="001A34B0" w:rsidRDefault="00E740F1" w:rsidP="002F2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Стр.71 №3,7</w:t>
            </w:r>
          </w:p>
        </w:tc>
        <w:tc>
          <w:tcPr>
            <w:tcW w:w="2198" w:type="dxa"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  <w:tr w:rsidR="00E740F1" w:rsidRPr="00497004" w:rsidTr="002F2D5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175" w:type="dxa"/>
          </w:tcPr>
          <w:p w:rsidR="00E740F1" w:rsidRPr="001A34B0" w:rsidRDefault="00EB4FD4" w:rsidP="002F2D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B4FD4">
              <w:rPr>
                <w:rFonts w:ascii="Century Schoolbook" w:eastAsia="Times New Roman" w:hAnsi="Century Schoolbook" w:cs="Times New Roman"/>
                <w:lang w:eastAsia="ru-RU"/>
              </w:rPr>
              <w:t>Глаголы – антонимы, глаголы – синонимы.</w:t>
            </w:r>
          </w:p>
        </w:tc>
        <w:tc>
          <w:tcPr>
            <w:tcW w:w="5179" w:type="dxa"/>
          </w:tcPr>
          <w:p w:rsidR="00E740F1" w:rsidRPr="001A34B0" w:rsidRDefault="00E740F1" w:rsidP="002F2D5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B4FD4">
              <w:rPr>
                <w:rFonts w:ascii="Times New Roman" w:hAnsi="Times New Roman" w:cs="Times New Roman"/>
                <w:b/>
                <w:sz w:val="20"/>
                <w:szCs w:val="20"/>
              </w:rPr>
              <w:t>Стр.103 – 104 упр.175(списать, подчеркнуть глаголы, выделить в них приставки),176(по заданию в учебнике)</w:t>
            </w:r>
          </w:p>
        </w:tc>
        <w:tc>
          <w:tcPr>
            <w:tcW w:w="1608" w:type="dxa"/>
          </w:tcPr>
          <w:p w:rsidR="00E740F1" w:rsidRPr="001A34B0" w:rsidRDefault="00E740F1" w:rsidP="00EA24B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A24B0">
              <w:rPr>
                <w:rFonts w:ascii="Times New Roman" w:hAnsi="Times New Roman" w:cs="Times New Roman"/>
                <w:sz w:val="20"/>
                <w:szCs w:val="20"/>
              </w:rPr>
              <w:t>Р.т</w:t>
            </w:r>
            <w:proofErr w:type="spellEnd"/>
            <w:r w:rsidR="00EA24B0">
              <w:rPr>
                <w:rFonts w:ascii="Times New Roman" w:hAnsi="Times New Roman" w:cs="Times New Roman"/>
                <w:sz w:val="20"/>
                <w:szCs w:val="20"/>
              </w:rPr>
              <w:t>. Тема «Глагол» два упр. по выбору</w:t>
            </w:r>
          </w:p>
        </w:tc>
        <w:tc>
          <w:tcPr>
            <w:tcW w:w="2198" w:type="dxa"/>
          </w:tcPr>
          <w:p w:rsidR="00E740F1" w:rsidRPr="00497004" w:rsidRDefault="00EA24B0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740F1" w:rsidRPr="001A34B0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  <w:tr w:rsidR="00E740F1" w:rsidRPr="00497004" w:rsidTr="002F2D59">
        <w:trPr>
          <w:gridAfter w:val="5"/>
          <w:wAfter w:w="12776" w:type="dxa"/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0F1" w:rsidRPr="00497004" w:rsidTr="002F2D5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CCCCCC"/>
            <w:vAlign w:val="center"/>
            <w:hideMark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1560" w:type="dxa"/>
            <w:shd w:val="clear" w:color="auto" w:fill="CCCCCC"/>
            <w:vAlign w:val="center"/>
            <w:hideMark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75" w:type="dxa"/>
            <w:shd w:val="clear" w:color="auto" w:fill="CCCCCC"/>
          </w:tcPr>
          <w:p w:rsidR="000B1167" w:rsidRPr="000B1167" w:rsidRDefault="000B1167" w:rsidP="000B11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B1167">
              <w:rPr>
                <w:rFonts w:ascii="Times New Roman" w:eastAsia="Times New Roman" w:hAnsi="Times New Roman" w:cs="Times New Roman"/>
                <w:sz w:val="24"/>
                <w:szCs w:val="20"/>
              </w:rPr>
              <w:t>Картина - особый мир.</w:t>
            </w:r>
          </w:p>
          <w:p w:rsidR="000B1167" w:rsidRPr="000B1167" w:rsidRDefault="000B1167" w:rsidP="000B11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740F1" w:rsidRPr="00075E50" w:rsidRDefault="000B1167" w:rsidP="000B1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167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Задание: знакомство с пейзажем, портретом, натюрмортом</w:t>
            </w:r>
          </w:p>
        </w:tc>
        <w:tc>
          <w:tcPr>
            <w:tcW w:w="5179" w:type="dxa"/>
            <w:shd w:val="clear" w:color="auto" w:fill="CCCCCC"/>
          </w:tcPr>
          <w:p w:rsidR="00E740F1" w:rsidRDefault="00336920" w:rsidP="002F2D59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hyperlink r:id="rId14" w:history="1">
              <w:r w:rsidR="00105337" w:rsidRPr="001F368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https://nsportal.ru/sites/default/files/2020/04/08/3_kartina_-_osobyy_mir._kartina_peyzazh.pdf</w:t>
              </w:r>
            </w:hyperlink>
          </w:p>
          <w:p w:rsidR="00105337" w:rsidRPr="002F2D59" w:rsidRDefault="00105337" w:rsidP="002F2D59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608" w:type="dxa"/>
            <w:shd w:val="clear" w:color="auto" w:fill="CCCCCC"/>
          </w:tcPr>
          <w:p w:rsidR="00E740F1" w:rsidRPr="00075E50" w:rsidRDefault="00E740F1" w:rsidP="002F2D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CCCCCC"/>
          </w:tcPr>
          <w:p w:rsidR="00E740F1" w:rsidRPr="00497004" w:rsidRDefault="00E740F1" w:rsidP="00E74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E740F1" w:rsidRPr="00497004" w:rsidTr="002F2D59">
        <w:trPr>
          <w:tblCellSpacing w:w="7" w:type="dxa"/>
        </w:trPr>
        <w:tc>
          <w:tcPr>
            <w:tcW w:w="1281" w:type="dxa"/>
            <w:vMerge w:val="restart"/>
            <w:vAlign w:val="center"/>
            <w:hideMark/>
          </w:tcPr>
          <w:p w:rsidR="00E740F1" w:rsidRDefault="00E740F1" w:rsidP="002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Пятница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,</w:t>
            </w:r>
          </w:p>
          <w:p w:rsidR="00E740F1" w:rsidRPr="00497004" w:rsidRDefault="00EA24B0" w:rsidP="002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17</w:t>
            </w:r>
            <w:r w:rsidR="00E740F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.04.2020</w:t>
            </w:r>
          </w:p>
        </w:tc>
        <w:tc>
          <w:tcPr>
            <w:tcW w:w="545" w:type="dxa"/>
            <w:vAlign w:val="center"/>
            <w:hideMark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1560" w:type="dxa"/>
            <w:vAlign w:val="center"/>
            <w:hideMark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Русский язык</w:t>
            </w:r>
          </w:p>
        </w:tc>
        <w:tc>
          <w:tcPr>
            <w:tcW w:w="2175" w:type="dxa"/>
          </w:tcPr>
          <w:p w:rsidR="00E740F1" w:rsidRPr="001A34B0" w:rsidRDefault="00EA24B0" w:rsidP="002F2D5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24B0">
              <w:rPr>
                <w:rFonts w:ascii="Century Schoolbook" w:eastAsia="Times New Roman" w:hAnsi="Century Schoolbook" w:cs="Century Schoolbook"/>
                <w:b/>
                <w:lang w:eastAsia="ru-RU"/>
              </w:rPr>
              <w:t>Развитие речи.</w:t>
            </w:r>
            <w:r w:rsidRPr="00EA24B0">
              <w:rPr>
                <w:rFonts w:ascii="Century Schoolbook" w:eastAsia="Times New Roman" w:hAnsi="Century Schoolbook" w:cs="Century Schoolbook"/>
                <w:lang w:eastAsia="ru-RU"/>
              </w:rPr>
              <w:t xml:space="preserve"> Составление текста по сюжетным рисункам.</w:t>
            </w:r>
          </w:p>
        </w:tc>
        <w:tc>
          <w:tcPr>
            <w:tcW w:w="5179" w:type="dxa"/>
          </w:tcPr>
          <w:p w:rsidR="00E740F1" w:rsidRPr="001A34B0" w:rsidRDefault="00E740F1" w:rsidP="002F2D5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4B0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="00EA2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стр.105</w:t>
            </w:r>
          </w:p>
          <w:p w:rsidR="00E740F1" w:rsidRPr="001A34B0" w:rsidRDefault="00E740F1" w:rsidP="00EA24B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:rsidR="00E740F1" w:rsidRPr="001A34B0" w:rsidRDefault="00E740F1" w:rsidP="002F2D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4B0">
              <w:rPr>
                <w:rFonts w:ascii="Times New Roman" w:hAnsi="Times New Roman" w:cs="Times New Roman"/>
                <w:sz w:val="20"/>
                <w:szCs w:val="20"/>
              </w:rPr>
              <w:t>Переписать сочинение в тетрадь</w:t>
            </w:r>
          </w:p>
        </w:tc>
        <w:tc>
          <w:tcPr>
            <w:tcW w:w="2198" w:type="dxa"/>
          </w:tcPr>
          <w:p w:rsidR="00E740F1" w:rsidRPr="00497004" w:rsidRDefault="00EA24B0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40F1" w:rsidRPr="001A34B0">
              <w:rPr>
                <w:rFonts w:ascii="Times New Roman" w:hAnsi="Times New Roman" w:cs="Times New Roman"/>
                <w:sz w:val="20"/>
                <w:szCs w:val="20"/>
              </w:rPr>
              <w:t>0.04.2020</w:t>
            </w:r>
          </w:p>
        </w:tc>
      </w:tr>
      <w:tr w:rsidR="00E740F1" w:rsidRPr="00497004" w:rsidTr="002F2D5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E740F1" w:rsidRPr="00497004" w:rsidRDefault="00E740F1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Окружающий мир</w:t>
            </w:r>
          </w:p>
        </w:tc>
        <w:tc>
          <w:tcPr>
            <w:tcW w:w="2175" w:type="dxa"/>
          </w:tcPr>
          <w:p w:rsidR="003471C0" w:rsidRPr="003471C0" w:rsidRDefault="003471C0" w:rsidP="0034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ближайшие соседи.</w:t>
            </w:r>
          </w:p>
          <w:p w:rsidR="00E740F1" w:rsidRPr="001A34B0" w:rsidRDefault="003471C0" w:rsidP="003471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</w:t>
            </w:r>
            <w:proofErr w:type="gramStart"/>
            <w:r w:rsidRPr="003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граничащие с Россией</w:t>
            </w:r>
            <w:r w:rsidRPr="003471C0">
              <w:rPr>
                <w:rFonts w:ascii="Times New Roman" w:eastAsia="Times New Roman" w:hAnsi="Times New Roman" w:cs="Times New Roman"/>
                <w:b/>
                <w:i/>
                <w:iCs/>
                <w:color w:val="008000"/>
                <w:spacing w:val="-5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471C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Практическая  ра</w:t>
            </w:r>
            <w:r w:rsidRPr="003471C0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softHyphen/>
              <w:t>бота</w:t>
            </w:r>
            <w:r w:rsidRPr="003471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3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«Стра</w:t>
            </w:r>
            <w:r w:rsidRPr="00347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 - соседи России и их столицы».</w:t>
            </w:r>
          </w:p>
        </w:tc>
        <w:tc>
          <w:tcPr>
            <w:tcW w:w="5179" w:type="dxa"/>
          </w:tcPr>
          <w:p w:rsidR="00E740F1" w:rsidRDefault="003471C0" w:rsidP="002F2D5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Стр.100 </w:t>
            </w:r>
            <w:r w:rsidR="004367BF">
              <w:rPr>
                <w:b w:val="0"/>
                <w:bCs w:val="0"/>
                <w:sz w:val="20"/>
                <w:szCs w:val="20"/>
              </w:rPr>
              <w:t>–</w:t>
            </w:r>
            <w:r>
              <w:rPr>
                <w:b w:val="0"/>
                <w:bCs w:val="0"/>
                <w:sz w:val="20"/>
                <w:szCs w:val="20"/>
              </w:rPr>
              <w:t xml:space="preserve"> 105</w:t>
            </w:r>
          </w:p>
          <w:p w:rsidR="004367BF" w:rsidRDefault="00336920" w:rsidP="002F2D5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color w:val="1F497D" w:themeColor="text2"/>
                <w:sz w:val="20"/>
                <w:szCs w:val="20"/>
              </w:rPr>
            </w:pPr>
            <w:hyperlink r:id="rId15" w:history="1">
              <w:r w:rsidR="00105337" w:rsidRPr="001F3687">
                <w:rPr>
                  <w:rStyle w:val="a5"/>
                  <w:b w:val="0"/>
                  <w:bCs w:val="0"/>
                  <w:sz w:val="20"/>
                  <w:szCs w:val="20"/>
                </w:rPr>
                <w:t>http://www.youtube.com/watch?v=X2czF11HFo8</w:t>
              </w:r>
            </w:hyperlink>
          </w:p>
          <w:p w:rsidR="00105337" w:rsidRPr="004367BF" w:rsidRDefault="00105337" w:rsidP="002F2D5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color w:val="1F497D" w:themeColor="text2"/>
                <w:sz w:val="20"/>
                <w:szCs w:val="20"/>
              </w:rPr>
            </w:pPr>
          </w:p>
          <w:p w:rsidR="004367BF" w:rsidRPr="004367BF" w:rsidRDefault="004367BF" w:rsidP="004367BF">
            <w:pPr>
              <w:rPr>
                <w:lang w:eastAsia="ru-RU"/>
              </w:rPr>
            </w:pPr>
          </w:p>
        </w:tc>
        <w:tc>
          <w:tcPr>
            <w:tcW w:w="1608" w:type="dxa"/>
          </w:tcPr>
          <w:p w:rsidR="00E740F1" w:rsidRPr="001A34B0" w:rsidRDefault="000B1167" w:rsidP="002F2D5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Стр.105 в.4</w:t>
            </w:r>
          </w:p>
        </w:tc>
        <w:tc>
          <w:tcPr>
            <w:tcW w:w="2198" w:type="dxa"/>
          </w:tcPr>
          <w:p w:rsidR="00E740F1" w:rsidRPr="00497004" w:rsidRDefault="000B1167" w:rsidP="000B1167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1"/>
              </w:rPr>
            </w:pPr>
            <w:r>
              <w:rPr>
                <w:b w:val="0"/>
                <w:bCs w:val="0"/>
                <w:sz w:val="21"/>
              </w:rPr>
              <w:t>20.04.2020.</w:t>
            </w:r>
          </w:p>
        </w:tc>
      </w:tr>
      <w:tr w:rsidR="000B1167" w:rsidRPr="00497004" w:rsidTr="002F2D59">
        <w:trPr>
          <w:tblCellSpacing w:w="7" w:type="dxa"/>
        </w:trPr>
        <w:tc>
          <w:tcPr>
            <w:tcW w:w="1281" w:type="dxa"/>
            <w:vMerge/>
            <w:vAlign w:val="center"/>
            <w:hideMark/>
          </w:tcPr>
          <w:p w:rsidR="000B1167" w:rsidRPr="00497004" w:rsidRDefault="000B1167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  <w:hideMark/>
          </w:tcPr>
          <w:p w:rsidR="000B1167" w:rsidRPr="00497004" w:rsidRDefault="000B1167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0B1167" w:rsidRPr="00497004" w:rsidRDefault="000B1167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004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Технология</w:t>
            </w:r>
          </w:p>
        </w:tc>
        <w:tc>
          <w:tcPr>
            <w:tcW w:w="2175" w:type="dxa"/>
          </w:tcPr>
          <w:p w:rsidR="000B1167" w:rsidRPr="000B1167" w:rsidRDefault="000B1167" w:rsidP="002F2D59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0B1167">
              <w:rPr>
                <w:rFonts w:ascii="Times New Roman" w:hAnsi="Times New Roman" w:cs="Times New Roman"/>
                <w:spacing w:val="-1"/>
              </w:rPr>
              <w:t xml:space="preserve">Фонтаны </w:t>
            </w:r>
            <w:r w:rsidRPr="000B1167">
              <w:rPr>
                <w:rFonts w:ascii="Times New Roman" w:hAnsi="Times New Roman" w:cs="Times New Roman"/>
                <w:spacing w:val="-1"/>
              </w:rPr>
              <w:lastRenderedPageBreak/>
              <w:t>Изготовление изделия «Фонтан».</w:t>
            </w:r>
          </w:p>
          <w:p w:rsidR="000B1167" w:rsidRPr="000B1167" w:rsidRDefault="000B1167" w:rsidP="002F2D59">
            <w:pPr>
              <w:jc w:val="both"/>
              <w:rPr>
                <w:rFonts w:ascii="Times New Roman" w:hAnsi="Times New Roman" w:cs="Times New Roman"/>
                <w:spacing w:val="-1"/>
              </w:rPr>
            </w:pPr>
            <w:r w:rsidRPr="000B1167">
              <w:rPr>
                <w:rFonts w:ascii="Times New Roman" w:hAnsi="Times New Roman" w:cs="Times New Roman"/>
                <w:spacing w:val="-1"/>
              </w:rPr>
              <w:t>Практическая работа: «Человек и вода»</w:t>
            </w:r>
          </w:p>
          <w:p w:rsidR="000B1167" w:rsidRPr="00227B1C" w:rsidRDefault="000B1167" w:rsidP="002F2D59">
            <w:pPr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</w:p>
        </w:tc>
        <w:tc>
          <w:tcPr>
            <w:tcW w:w="5179" w:type="dxa"/>
          </w:tcPr>
          <w:p w:rsidR="00AE2054" w:rsidRDefault="00336920" w:rsidP="002F2D59">
            <w:pPr>
              <w:jc w:val="both"/>
              <w:rPr>
                <w:rFonts w:ascii="Times New Roman" w:hAnsi="Times New Roman" w:cs="Times New Roman"/>
                <w:color w:val="4F81BD" w:themeColor="accent1"/>
                <w:spacing w:val="-1"/>
                <w:sz w:val="18"/>
                <w:szCs w:val="18"/>
              </w:rPr>
            </w:pPr>
            <w:hyperlink r:id="rId16" w:history="1">
              <w:r w:rsidR="00105337" w:rsidRPr="001F3687">
                <w:rPr>
                  <w:rStyle w:val="a5"/>
                  <w:rFonts w:ascii="Times New Roman" w:hAnsi="Times New Roman" w:cs="Times New Roman"/>
                  <w:spacing w:val="-1"/>
                  <w:sz w:val="18"/>
                  <w:szCs w:val="18"/>
                </w:rPr>
                <w:t>https://www.youtube.com/watch?v=TEskrPVnNtE</w:t>
              </w:r>
            </w:hyperlink>
          </w:p>
          <w:p w:rsidR="00105337" w:rsidRPr="00AE2054" w:rsidRDefault="00105337" w:rsidP="002F2D59">
            <w:pPr>
              <w:jc w:val="both"/>
              <w:rPr>
                <w:rFonts w:ascii="Times New Roman" w:hAnsi="Times New Roman" w:cs="Times New Roman"/>
                <w:color w:val="4F81BD" w:themeColor="accent1"/>
                <w:spacing w:val="-1"/>
                <w:sz w:val="18"/>
                <w:szCs w:val="18"/>
              </w:rPr>
            </w:pPr>
          </w:p>
          <w:p w:rsidR="000B1167" w:rsidRPr="00227B1C" w:rsidRDefault="000B1167" w:rsidP="002F2D59">
            <w:pPr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Фонтаны. Виды и конструктивные особенности фон</w:t>
            </w: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softHyphen/>
              <w:t>танов. Изготовление объёмной модели фонтана из пластичных материалов по заданному образцу.</w:t>
            </w:r>
          </w:p>
          <w:p w:rsidR="000B1167" w:rsidRPr="00227B1C" w:rsidRDefault="000B1167" w:rsidP="002F2D59">
            <w:pPr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227B1C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Понятия: фонтан, декоративный водоём.</w:t>
            </w:r>
          </w:p>
        </w:tc>
        <w:tc>
          <w:tcPr>
            <w:tcW w:w="1608" w:type="dxa"/>
          </w:tcPr>
          <w:p w:rsidR="000B1167" w:rsidRDefault="00B46196" w:rsidP="002F2D5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Учебник стр.110 – 111</w:t>
            </w:r>
          </w:p>
          <w:p w:rsidR="00B46196" w:rsidRPr="001A34B0" w:rsidRDefault="00B46196" w:rsidP="002F2D59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lastRenderedPageBreak/>
              <w:t>Р.т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. стр.54</w:t>
            </w:r>
          </w:p>
        </w:tc>
        <w:tc>
          <w:tcPr>
            <w:tcW w:w="2198" w:type="dxa"/>
          </w:tcPr>
          <w:p w:rsidR="000B1167" w:rsidRPr="00497004" w:rsidRDefault="000B1167" w:rsidP="002F2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</w:tbl>
    <w:p w:rsidR="002F2D59" w:rsidRDefault="002F2D59"/>
    <w:sectPr w:rsidR="002F2D59" w:rsidSect="007668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6E47"/>
    <w:multiLevelType w:val="hybridMultilevel"/>
    <w:tmpl w:val="4754B404"/>
    <w:lvl w:ilvl="0" w:tplc="D2E096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AD"/>
    <w:rsid w:val="00075E50"/>
    <w:rsid w:val="000B1167"/>
    <w:rsid w:val="00105337"/>
    <w:rsid w:val="00110661"/>
    <w:rsid w:val="001B4175"/>
    <w:rsid w:val="00211AF4"/>
    <w:rsid w:val="00253CDC"/>
    <w:rsid w:val="002F2D59"/>
    <w:rsid w:val="00336920"/>
    <w:rsid w:val="003471C0"/>
    <w:rsid w:val="004367BF"/>
    <w:rsid w:val="005B0E4C"/>
    <w:rsid w:val="005B77BF"/>
    <w:rsid w:val="00667B03"/>
    <w:rsid w:val="006A310D"/>
    <w:rsid w:val="006C7B3A"/>
    <w:rsid w:val="00736378"/>
    <w:rsid w:val="007668AD"/>
    <w:rsid w:val="007C44F1"/>
    <w:rsid w:val="00875B5D"/>
    <w:rsid w:val="00AE2054"/>
    <w:rsid w:val="00B46196"/>
    <w:rsid w:val="00BA0E8D"/>
    <w:rsid w:val="00E740F1"/>
    <w:rsid w:val="00EA24B0"/>
    <w:rsid w:val="00EA5F93"/>
    <w:rsid w:val="00EB4FD4"/>
    <w:rsid w:val="00EC0310"/>
    <w:rsid w:val="00EC2AE6"/>
    <w:rsid w:val="00F7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6"/>
  </w:style>
  <w:style w:type="paragraph" w:styleId="1">
    <w:name w:val="heading 1"/>
    <w:basedOn w:val="a"/>
    <w:link w:val="10"/>
    <w:uiPriority w:val="9"/>
    <w:qFormat/>
    <w:rsid w:val="00766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B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6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68AD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7668AD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668A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7668AD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7668AD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668AD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6C7B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5B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E6"/>
  </w:style>
  <w:style w:type="paragraph" w:styleId="1">
    <w:name w:val="heading 1"/>
    <w:basedOn w:val="a"/>
    <w:link w:val="10"/>
    <w:uiPriority w:val="9"/>
    <w:qFormat/>
    <w:rsid w:val="007668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B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8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76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68AD"/>
    <w:pPr>
      <w:spacing w:after="0" w:line="98" w:lineRule="atLeast"/>
      <w:ind w:left="720" w:right="-28"/>
      <w:contextualSpacing/>
    </w:pPr>
  </w:style>
  <w:style w:type="character" w:styleId="a5">
    <w:name w:val="Hyperlink"/>
    <w:basedOn w:val="a0"/>
    <w:uiPriority w:val="99"/>
    <w:unhideWhenUsed/>
    <w:rsid w:val="007668AD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668A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uiPriority w:val="99"/>
    <w:rsid w:val="007668AD"/>
    <w:rPr>
      <w:rFonts w:ascii="Book Antiqua" w:hAnsi="Book Antiqua" w:cs="Book Antiqua"/>
      <w:b/>
      <w:bCs/>
      <w:sz w:val="18"/>
      <w:szCs w:val="18"/>
    </w:rPr>
  </w:style>
  <w:style w:type="character" w:styleId="a6">
    <w:name w:val="Emphasis"/>
    <w:qFormat/>
    <w:rsid w:val="007668AD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668AD"/>
    <w:pPr>
      <w:widowControl w:val="0"/>
    </w:pPr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6C7B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5B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" TargetMode="External"/><Relationship Id="rId13" Type="http://schemas.openxmlformats.org/officeDocument/2006/relationships/hyperlink" Target="http://vk.com/video14316039_45624540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C1pDkELQ6s" TargetMode="External"/><Relationship Id="rId12" Type="http://schemas.openxmlformats.org/officeDocument/2006/relationships/hyperlink" Target="https://yandex.ru/video/preview/?filmId=522112123215927494&amp;text=&#1084;&#1102;&#1079;&#1080;&#1082;&#1083;%20&#1074;&#1086;&#1083;&#1082;%20&#1080;%20&#1089;&#1077;&#1084;&#1077;&#1088;&#1086;%20&#1082;&#1086;&#1079;&#1083;&#1103;&#1090;%20&#1085;&#1072;%20&#1085;&#1086;&#1074;&#1099;&#1081;%20&#1083;&#1072;&#1076;%20&#1072;%20&#1088;&#1099;&#1073;&#1085;&#1080;&#1082;&#1086;&#1074;&#1072;%20&#1089;&#1083;&#1086;&#1074;&#1072;%20&#1102;%20&#1101;&#1085;&#1090;&#1080;&#1085;&#1072;&amp;path=wizard&amp;parent-reqid=1586717160928075-1424322402840432296800240-production-app-host-man-web-yp-325&amp;redircnt=1586717178.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EskrPVnN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2iSRBzArY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outube.com/watch?v=X2czF11HFo8" TargetMode="External"/><Relationship Id="rId10" Type="http://schemas.openxmlformats.org/officeDocument/2006/relationships/hyperlink" Target="http://www.bolshoyvopros.ru/questions/2773540-proekt-muzej-puteshestvij-3-klass-okruzhajuschij-mir-gde-najti-gotovyj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uXkEuv7wxQ" TargetMode="External"/><Relationship Id="rId14" Type="http://schemas.openxmlformats.org/officeDocument/2006/relationships/hyperlink" Target="https://nsportal.ru/sites/default/files/2020/04/08/3_kartina_-_osobyy_mir._kartina_peyzaz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9F49-4D81-46B2-B8E4-B811D2A2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Учительская</cp:lastModifiedBy>
  <cp:revision>2</cp:revision>
  <cp:lastPrinted>2020-04-12T19:21:00Z</cp:lastPrinted>
  <dcterms:created xsi:type="dcterms:W3CDTF">2020-04-14T13:05:00Z</dcterms:created>
  <dcterms:modified xsi:type="dcterms:W3CDTF">2020-04-14T13:05:00Z</dcterms:modified>
</cp:coreProperties>
</file>